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311846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15.04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Tematyka kompleksowa: PRACA ROLNIKA</w:t>
      </w:r>
    </w:p>
    <w:p w:rsidR="00311846" w:rsidRPr="00F06A72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F06A72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Zajęcia z zakresu rozwijania mowy</w:t>
      </w:r>
    </w:p>
    <w:p w:rsidR="00311846" w:rsidRDefault="00311846" w:rsidP="0031184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W tym tygodniu porozmawiamy o pracy rolnika oraz o różnicach między miastem, a wsią. Zapoznajcie się proszę z opowiadaniem „Wiosna na wsi” oraz z ilustracjami , które pokazują  jaka ciężka i trudna jest praca rolnika. 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19"/>
          <w:szCs w:val="19"/>
        </w:rPr>
      </w:pPr>
      <w:r>
        <w:rPr>
          <w:rFonts w:ascii="AgendaPl-SemiboldItalic" w:hAnsi="AgendaPl-SemiboldItalic" w:cs="AgendaPl-SemiboldItalic"/>
          <w:i/>
          <w:iCs/>
          <w:sz w:val="19"/>
          <w:szCs w:val="19"/>
        </w:rPr>
        <w:t>Wiosna na wsi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17"/>
          <w:szCs w:val="17"/>
        </w:rPr>
      </w:pPr>
      <w:r>
        <w:rPr>
          <w:rFonts w:ascii="AgendaPl-Regular" w:hAnsi="AgendaPl-Regular" w:cs="AgendaPl-Regular"/>
          <w:sz w:val="17"/>
          <w:szCs w:val="17"/>
        </w:rPr>
        <w:t>Dominika Niemiec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Dziadek Stasia mieszka na wsi. Dziś jest sobota, Staś nie ma w szkole lekcji i postanowił z rodzicami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odwiedzić dziadka. Wyjechali z miasta skoro świt. Staś obserwował przez okno samochodu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uciekające bloki i domy. Już po chwili nie było widać kominów fabryk i wysokich wieżowców, które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dumnie pięły się w miejskiej dżungli. Z nosem w szybie Staś podziwiał zmieniający się krajobraz.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Najpierw przejeżdżali przez miasta i miasteczka, które były coraz mniejsze i w których nie było już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wieżowców, a jedynie małe domki przycupnięte przy uliczkach niczym kury na grzędach. Między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kolejnymi miasteczkami rozciągały się połacie lasów i pól, nad którymi krążyły ptaki. Wiosna dawała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o sobie znać, gdyż wszystko zieleniło się wkoło jak szalone. Po kilku godzinach Staś z rodzicami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dotarł na miejsce. Dziadek przywitał wszystkich z wielkim entuzjazmem. Wyściskał mamę, tatę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i wnuczka. Staś wskoczył dziadkowi na barana.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Hura! Dziadku, jak tu pięknie, zupełnie inaczej niż mieście.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O tak, zupełnie inaczej – potwierdził dziadek. – Mam tu dużo pracy, muszę zasiać warzywa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w całym ogrodzie. Może mi pomożesz, zuchu?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O, to my pójdziemy do domu i ugotujemy z tatą obiad. Będzie na was czekał, gdy wrócicie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z ogrodu – zapowiedziała mama.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Tata z mamą znikli za drzwiami dziadkowego domu, a Staś z dziadkiem ruszyli w kierunku ogrodu.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Do obsiania były spory kawałek terenu przy szklarniach i po sześć długich grządek znajdujących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się we wnętrzu każdej z trzech szklarni. Staś z dziadkiem zabrali się do roboty. Do grządek wpadały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ziarenka, z których miały wyrosnąć dorodne pomidory, marchewki, ogórki, pietruszki, sałaty, dynie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i kabaczki. Dziadek kierował pracą Stasia i pomagał przykrywać mu ziarenka ziemią.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Teraz trzeba to wszystko dobrze podlać – zarządził.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Staś już trzymał w ręku ogrodowego węża.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– Widzę, że doskonale wiesz, co potrzebne jest roślinom do wzrostu – z uśmiechem powiedział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dziadek.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Wszystkie grządki zostały dokładnie podlane i dziadek ze Stasiem mogli udać się do domu.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Umyjcie szybko ręce, podaję obiad! – krzyknęła mama z kuchni, słysząc wchodzących do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domu Stasia z dziadkiem.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Wszyscy zjedli obiad ze smakiem. Nie wiadomo, komu bardziej smakowały przygotowane przez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mamę pierogi: czy dziadkowi, który dawno już ich nie jadł, czy też Stasiowi, który porządnie zgłodniał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podczas prac w ogrodzie i pałaszował już drugą dokładkę obiadu.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Cieszymy się z mamą, że obiad wam tak smakuje. Uważaj, Stasiu, bo zaraz zjesz widelec razem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z pierogiem – śmiejąc się, powiedział tata.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Dobrze, że ma apetyt – powiedział dziadek, głaszcząc wnuczka po głowie. – Jestem wam bardzo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wdzięczny za to, że mnie odwiedziliście. To był pyszny obiad. A bez twojej pomocy, Stasiu, obsiewanie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ogrodu zabrałoby mi dużo więcej czasu. Przydałby mi się taki pomocnik na co dzień. Nie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dość, że szybko pracuje, to jeszcze sam wie, co i kiedy trzeba zrobić.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Staś poczuł się naprawdę doceniony. Teraz już nie tylko czuł, ale i wiedział, że dziadek dostrzegł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jego wysiłek i zaangażowanie. A i mama z tatą siedzieli przy stole uśmiechnięci.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Nareszcie ktoś docenił, to że gotuję – powiedziała mama.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Oj, przecież zawsze to doceniamy – odrzekł tata, dając mamie buziaka w policzek.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No właśnie. Przecież zawsze wszystko znika z naszych talerzy, a skoro tak, to znaczy, że wszystko</w:t>
      </w:r>
    </w:p>
    <w:p w:rsid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MinionPro-Regular" w:hAnsi="MinionPro-Regular" w:cs="MinionPro-Regular"/>
          <w:sz w:val="19"/>
          <w:szCs w:val="19"/>
        </w:rPr>
        <w:t>nam smakuje.</w:t>
      </w:r>
    </w:p>
    <w:p w:rsidR="003202AC" w:rsidRPr="003202AC" w:rsidRDefault="003202AC" w:rsidP="003202A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  <w:r>
        <w:rPr>
          <w:rFonts w:ascii="AgendaPl-Regular" w:hAnsi="AgendaPl-Regular" w:cs="AgendaPl-Regular"/>
          <w:sz w:val="19"/>
          <w:szCs w:val="19"/>
        </w:rPr>
        <w:t>–</w:t>
      </w:r>
      <w:r>
        <w:rPr>
          <w:rFonts w:ascii="MinionPro-Regular" w:hAnsi="MinionPro-Regular" w:cs="MinionPro-Regular"/>
          <w:sz w:val="19"/>
          <w:szCs w:val="19"/>
        </w:rPr>
        <w:t>– Jednym słowem, czuj się zawsze doceniona, córeczko! – skwitował dziadek.</w:t>
      </w:r>
    </w:p>
    <w:p w:rsidR="00DD5124" w:rsidRDefault="003202AC">
      <w:r>
        <w:t xml:space="preserve"> </w:t>
      </w:r>
    </w:p>
    <w:p w:rsidR="003202AC" w:rsidRDefault="003202A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45530" cy="3770830"/>
            <wp:effectExtent l="19050" t="0" r="0" b="0"/>
            <wp:docPr id="1" name="Obraz 0" descr="IMG_20200414_1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3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189" cy="37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24150" cy="3730092"/>
            <wp:effectExtent l="19050" t="0" r="0" b="0"/>
            <wp:docPr id="2" name="Obraz 1" descr="IMG_20200414_1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4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61" cy="373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6882" cy="3892269"/>
            <wp:effectExtent l="19050" t="0" r="1568" b="0"/>
            <wp:docPr id="3" name="Obraz 2" descr="IMG_20200414_1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315" cy="389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8565" cy="3742199"/>
            <wp:effectExtent l="19050" t="0" r="0" b="0"/>
            <wp:docPr id="4" name="Obraz 3" descr="IMG_20200414_1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11" cy="37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2856341" cy="3843716"/>
            <wp:effectExtent l="19050" t="0" r="1159" b="0"/>
            <wp:docPr id="5" name="Obraz 4" descr="IMG_20200414_1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6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61" cy="384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81812" cy="3738520"/>
            <wp:effectExtent l="19050" t="0" r="0" b="0"/>
            <wp:docPr id="6" name="Obraz 5" descr="IMG_20200414_1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7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65" cy="374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84914" cy="3932729"/>
            <wp:effectExtent l="19050" t="0" r="0" b="0"/>
            <wp:docPr id="7" name="Obraz 6" descr="IMG_20200414_1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7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09" cy="393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96978" cy="3785109"/>
            <wp:effectExtent l="19050" t="0" r="3372" b="0"/>
            <wp:docPr id="8" name="Obraz 7" descr="IMG_20200414_1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8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111" cy="37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2835488" cy="3827533"/>
            <wp:effectExtent l="19050" t="0" r="2962" b="0"/>
            <wp:docPr id="9" name="Obraz 8" descr="IMG_20200414_19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8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260" cy="38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73463" cy="3801282"/>
            <wp:effectExtent l="19050" t="0" r="7837" b="0"/>
            <wp:docPr id="10" name="Obraz 9" descr="IMG_20200414_1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9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917" cy="38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47578" cy="3821568"/>
            <wp:effectExtent l="19050" t="0" r="0" b="0"/>
            <wp:docPr id="11" name="Obraz 10" descr="IMG_20200414_1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29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647" cy="383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5795" cy="3754705"/>
            <wp:effectExtent l="19050" t="0" r="5005" b="0"/>
            <wp:docPr id="12" name="Obraz 11" descr="IMG_20200414_1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930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41" cy="376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83" w:rsidRPr="00F06A72" w:rsidRDefault="00CF6B83">
      <w:pPr>
        <w:rPr>
          <w:noProof/>
          <w:sz w:val="28"/>
          <w:szCs w:val="28"/>
          <w:lang w:eastAsia="pl-PL"/>
        </w:rPr>
      </w:pPr>
      <w:r w:rsidRPr="00F06A72">
        <w:rPr>
          <w:noProof/>
          <w:sz w:val="28"/>
          <w:szCs w:val="28"/>
          <w:lang w:eastAsia="pl-PL"/>
        </w:rPr>
        <w:t xml:space="preserve">Zapraszam was także do zapoznania się  kolejnymi etapami powstawania chleba w oparciu o historyjkę ”Od ziarenka do bochenka” , którą znajdziecie pod linkiem poniżej. </w:t>
      </w:r>
    </w:p>
    <w:p w:rsidR="00F06A72" w:rsidRDefault="00F06A72">
      <w:hyperlink r:id="rId17" w:tgtFrame="_blank" w:history="1">
        <w:r>
          <w:rPr>
            <w:rStyle w:val="Hipercze"/>
          </w:rPr>
          <w:t>https://m.youtube.com/watch?v=99wOP1R-9r8</w:t>
        </w:r>
      </w:hyperlink>
    </w:p>
    <w:p w:rsidR="00F06A72" w:rsidRDefault="00F06A72" w:rsidP="00F06A72">
      <w:pPr>
        <w:jc w:val="center"/>
        <w:rPr>
          <w:b/>
          <w:sz w:val="28"/>
          <w:szCs w:val="28"/>
          <w:u w:val="single"/>
        </w:rPr>
      </w:pPr>
      <w:r w:rsidRPr="00F06A72">
        <w:rPr>
          <w:b/>
          <w:sz w:val="28"/>
          <w:szCs w:val="28"/>
          <w:u w:val="single"/>
        </w:rPr>
        <w:lastRenderedPageBreak/>
        <w:t>Zajęcia plastyczne</w:t>
      </w:r>
    </w:p>
    <w:p w:rsidR="00F06A72" w:rsidRDefault="00F06A72" w:rsidP="00F06A72">
      <w:pPr>
        <w:rPr>
          <w:sz w:val="28"/>
          <w:szCs w:val="28"/>
        </w:rPr>
      </w:pPr>
      <w:r>
        <w:rPr>
          <w:sz w:val="28"/>
          <w:szCs w:val="28"/>
        </w:rPr>
        <w:t xml:space="preserve">Zapraszam Was do wykonania eksperymentów podczas </w:t>
      </w:r>
      <w:r w:rsidR="006350C6">
        <w:rPr>
          <w:sz w:val="28"/>
          <w:szCs w:val="28"/>
        </w:rPr>
        <w:t xml:space="preserve"> wykonania mas sensorycznych według podanych niżej przepisów. Zastanówcie się, które z nich nadają się do uformowania  chleba, bułek i innych wypieków.  Zróbcie z nich pracę plastyczną na konkurs pt  „Nasze wypieki”. </w:t>
      </w:r>
    </w:p>
    <w:p w:rsidR="006350C6" w:rsidRDefault="006350C6" w:rsidP="00F06A72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38844" cy="2014916"/>
            <wp:effectExtent l="19050" t="0" r="0" b="0"/>
            <wp:docPr id="14" name="Obraz 13" descr="09-49-32-90523410_2755380941181730_488156073514814668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49-32-90523410_2755380941181730_4881560735148146688_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59" cy="201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21254" cy="2002431"/>
            <wp:effectExtent l="19050" t="0" r="0" b="0"/>
            <wp:docPr id="15" name="Obraz 14" descr="09-49-40-90345570_2755381124515045_38813927832603852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49-40-90345570_2755381124515045_388139278326038528_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833" cy="20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56488" cy="2027439"/>
            <wp:effectExtent l="19050" t="0" r="1012" b="0"/>
            <wp:docPr id="16" name="Obraz 15" descr="09-49-52-90251943_2755381274515030_404228523458088140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49-52-90251943_2755381274515030_4042285234580881408_o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534" cy="203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768941" cy="1965300"/>
            <wp:effectExtent l="19050" t="0" r="0" b="0"/>
            <wp:docPr id="17" name="Obraz 16" descr="09-50-04-90205080_2755381451181679_655450606522702233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50-04-90205080_2755381451181679_6554506065227022336_o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82" cy="196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80765" cy="2044670"/>
            <wp:effectExtent l="19050" t="0" r="0" b="0"/>
            <wp:docPr id="18" name="Obraz 17" descr="09-50-16-90244885_2755381594514998_329443340860365209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50-16-90244885_2755381594514998_3294433408603652096_o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54" cy="20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12410" cy="1996153"/>
            <wp:effectExtent l="19050" t="0" r="6990" b="0"/>
            <wp:docPr id="19" name="Obraz 18" descr="09-50-37-90379041_2755381761181648_766565013518286848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50-37-90379041_2755381761181648_7665650135182868480_o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58" cy="199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3A" w:rsidRDefault="00DD0F3A" w:rsidP="00F06A72">
      <w:pPr>
        <w:rPr>
          <w:noProof/>
          <w:sz w:val="28"/>
          <w:szCs w:val="28"/>
          <w:lang w:eastAsia="pl-PL"/>
        </w:rPr>
      </w:pPr>
    </w:p>
    <w:p w:rsidR="00DD0F3A" w:rsidRDefault="00DD0F3A" w:rsidP="00DD0F3A">
      <w:pPr>
        <w:jc w:val="center"/>
        <w:rPr>
          <w:b/>
          <w:noProof/>
          <w:sz w:val="28"/>
          <w:szCs w:val="28"/>
          <w:u w:val="single"/>
          <w:lang w:eastAsia="pl-PL"/>
        </w:rPr>
      </w:pPr>
    </w:p>
    <w:p w:rsidR="00DD0F3A" w:rsidRDefault="00DD0F3A" w:rsidP="00DD0F3A">
      <w:pPr>
        <w:jc w:val="center"/>
        <w:rPr>
          <w:b/>
          <w:noProof/>
          <w:sz w:val="28"/>
          <w:szCs w:val="28"/>
          <w:u w:val="single"/>
          <w:lang w:eastAsia="pl-PL"/>
        </w:rPr>
      </w:pPr>
    </w:p>
    <w:p w:rsidR="00DD0F3A" w:rsidRDefault="00DD0F3A" w:rsidP="00DD0F3A">
      <w:pPr>
        <w:jc w:val="center"/>
        <w:rPr>
          <w:b/>
          <w:noProof/>
          <w:sz w:val="28"/>
          <w:szCs w:val="28"/>
          <w:u w:val="single"/>
          <w:lang w:eastAsia="pl-PL"/>
        </w:rPr>
      </w:pPr>
      <w:r w:rsidRPr="00DD0F3A">
        <w:rPr>
          <w:b/>
          <w:noProof/>
          <w:sz w:val="28"/>
          <w:szCs w:val="28"/>
          <w:u w:val="single"/>
          <w:lang w:eastAsia="pl-PL"/>
        </w:rPr>
        <w:lastRenderedPageBreak/>
        <w:t>Zajęcia umuzykalniające</w:t>
      </w:r>
    </w:p>
    <w:p w:rsidR="00DD0F3A" w:rsidRDefault="00DD0F3A" w:rsidP="00DD0F3A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Zapraszam do zabawy rytmicznej. Przygotujcie kolorowe karteczki. Zapoznajcie się ze słowami piosenki „Kwiecień –plecień” , postępujcie tak jak na filmie, który poniżej.</w:t>
      </w:r>
    </w:p>
    <w:p w:rsidR="00973CDB" w:rsidRDefault="00973CDB" w:rsidP="00DD0F3A">
      <w:hyperlink r:id="rId24" w:tgtFrame="_blank" w:history="1">
        <w:r>
          <w:rPr>
            <w:rStyle w:val="Hipercze"/>
          </w:rPr>
          <w:t>https://m.youtube.com/watch?fbclid=IwAR2qVhs6D0wzbab6UFOhbqFQgTJINi9yEhJI1fSqL4QreHXGPh00z_qp2_8&amp;v=14pD3-2vM2A</w:t>
        </w:r>
      </w:hyperlink>
    </w:p>
    <w:p w:rsidR="00973CDB" w:rsidRPr="00973CDB" w:rsidRDefault="00973CDB" w:rsidP="00DD0F3A">
      <w:pPr>
        <w:rPr>
          <w:noProof/>
          <w:sz w:val="28"/>
          <w:szCs w:val="28"/>
          <w:lang w:eastAsia="pl-PL"/>
        </w:rPr>
      </w:pPr>
    </w:p>
    <w:p w:rsidR="00F06A72" w:rsidRDefault="00F06A72">
      <w:pPr>
        <w:rPr>
          <w:noProof/>
          <w:lang w:eastAsia="pl-PL"/>
        </w:rPr>
      </w:pPr>
    </w:p>
    <w:p w:rsidR="00F06A72" w:rsidRPr="003903A1" w:rsidRDefault="00F06A72"/>
    <w:sectPr w:rsidR="00F06A72" w:rsidRPr="003903A1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0A33D5"/>
    <w:rsid w:val="000A33D5"/>
    <w:rsid w:val="000C44A0"/>
    <w:rsid w:val="00311846"/>
    <w:rsid w:val="003202AC"/>
    <w:rsid w:val="003903A1"/>
    <w:rsid w:val="006350C6"/>
    <w:rsid w:val="00973CDB"/>
    <w:rsid w:val="00B54A3F"/>
    <w:rsid w:val="00CF6B83"/>
    <w:rsid w:val="00DD0F3A"/>
    <w:rsid w:val="00DD5124"/>
    <w:rsid w:val="00F06A72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.youtube.com/watch?v=99wOP1R-9r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m.youtube.com/watch?fbclid=IwAR2qVhs6D0wzbab6UFOhbqFQgTJINi9yEhJI1fSqL4QreHXGPh00z_qp2_8&amp;v=14pD3-2vM2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678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7</cp:revision>
  <dcterms:created xsi:type="dcterms:W3CDTF">2020-03-30T14:13:00Z</dcterms:created>
  <dcterms:modified xsi:type="dcterms:W3CDTF">2020-04-15T08:30:00Z</dcterms:modified>
</cp:coreProperties>
</file>